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77" w:rsidRPr="00B22477" w:rsidRDefault="00B22477" w:rsidP="00B22477">
      <w:pPr>
        <w:jc w:val="center"/>
        <w:rPr>
          <w:b/>
          <w:szCs w:val="28"/>
        </w:rPr>
      </w:pPr>
      <w:r w:rsidRPr="00B22477">
        <w:rPr>
          <w:b/>
          <w:szCs w:val="28"/>
        </w:rPr>
        <w:t xml:space="preserve">Контрольная работа </w:t>
      </w:r>
      <w:r>
        <w:rPr>
          <w:b/>
          <w:szCs w:val="28"/>
        </w:rPr>
        <w:t xml:space="preserve">№ 1 </w:t>
      </w:r>
      <w:r w:rsidRPr="00B22477">
        <w:rPr>
          <w:b/>
          <w:szCs w:val="28"/>
        </w:rPr>
        <w:t>по теме «Множества».</w:t>
      </w:r>
    </w:p>
    <w:p w:rsidR="00B22477" w:rsidRPr="00B22477" w:rsidRDefault="00B22477" w:rsidP="00B22477">
      <w:pPr>
        <w:jc w:val="center"/>
        <w:rPr>
          <w:b/>
          <w:szCs w:val="28"/>
        </w:rPr>
      </w:pPr>
      <w:r w:rsidRPr="00B22477">
        <w:rPr>
          <w:b/>
          <w:szCs w:val="28"/>
          <w:lang w:val="en-US"/>
        </w:rPr>
        <w:t>I</w:t>
      </w:r>
      <w:r w:rsidRPr="00B22477">
        <w:rPr>
          <w:b/>
          <w:szCs w:val="28"/>
        </w:rPr>
        <w:t xml:space="preserve"> вариант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1. Известно, что Х  </w:t>
      </w:r>
      <w:r w:rsidRPr="00B22477">
        <w:rPr>
          <w:rFonts w:ascii="Cambria Math" w:hAnsi="Cambria Math"/>
          <w:szCs w:val="28"/>
        </w:rPr>
        <w:t>⋳</w:t>
      </w:r>
      <w:r w:rsidRPr="00B22477">
        <w:rPr>
          <w:szCs w:val="28"/>
        </w:rPr>
        <w:t xml:space="preserve"> А 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 xml:space="preserve"> В. Следует ли отсюда, что   Х </w:t>
      </w:r>
      <w:r w:rsidRPr="00B22477">
        <w:rPr>
          <w:rFonts w:ascii="Cambria Math" w:hAnsi="Cambria Math"/>
          <w:szCs w:val="28"/>
        </w:rPr>
        <w:t>⋳</w:t>
      </w:r>
      <w:r w:rsidRPr="00B22477">
        <w:rPr>
          <w:szCs w:val="28"/>
        </w:rPr>
        <w:t xml:space="preserve"> А.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2. Изобразите при помощи кругов Эйлера  а)  </w:t>
      </w:r>
      <w:r w:rsidRPr="00B22477">
        <w:rPr>
          <w:szCs w:val="28"/>
          <w:lang w:val="en-US"/>
        </w:rPr>
        <w:t>B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 xml:space="preserve"> </w:t>
      </w:r>
      <w:r w:rsidRPr="00B22477">
        <w:rPr>
          <w:szCs w:val="28"/>
          <w:lang w:val="en-US"/>
        </w:rPr>
        <w:t>C</w:t>
      </w:r>
      <w:r w:rsidRPr="00B22477">
        <w:rPr>
          <w:rFonts w:ascii="Cambria Math" w:hAnsi="Cambria Math"/>
          <w:szCs w:val="28"/>
        </w:rPr>
        <w:t>⋃</w:t>
      </w:r>
      <w:r w:rsidRPr="00B22477">
        <w:rPr>
          <w:szCs w:val="28"/>
          <w:lang w:val="en-US"/>
        </w:rPr>
        <w:t>A</w:t>
      </w:r>
      <w:proofErr w:type="gramStart"/>
      <w:r w:rsidRPr="00B22477">
        <w:rPr>
          <w:szCs w:val="28"/>
        </w:rPr>
        <w:t xml:space="preserve"> ;</w:t>
      </w:r>
      <w:proofErr w:type="gramEnd"/>
      <w:r w:rsidRPr="00B22477">
        <w:rPr>
          <w:szCs w:val="28"/>
        </w:rPr>
        <w:t xml:space="preserve">   б)  </w:t>
      </w:r>
      <w:r w:rsidRPr="00B22477">
        <w:rPr>
          <w:szCs w:val="28"/>
          <w:lang w:val="en-US"/>
        </w:rPr>
        <w:t>C</w:t>
      </w:r>
      <w:r w:rsidRPr="00B22477">
        <w:rPr>
          <w:szCs w:val="28"/>
        </w:rPr>
        <w:t xml:space="preserve"> \ </w:t>
      </w:r>
      <w:r w:rsidRPr="00B22477">
        <w:rPr>
          <w:szCs w:val="28"/>
          <w:lang w:val="en-US"/>
        </w:rPr>
        <w:t>B</w:t>
      </w:r>
      <w:r w:rsidRPr="00B22477">
        <w:rPr>
          <w:szCs w:val="28"/>
        </w:rPr>
        <w:t xml:space="preserve"> 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 xml:space="preserve"> </w:t>
      </w:r>
      <w:r w:rsidRPr="00B22477">
        <w:rPr>
          <w:szCs w:val="28"/>
          <w:lang w:val="en-US"/>
        </w:rPr>
        <w:t>A</w:t>
      </w:r>
    </w:p>
    <w:p w:rsidR="00B22477" w:rsidRPr="00B22477" w:rsidRDefault="00C267CE" w:rsidP="00B22477">
      <w:pPr>
        <w:rPr>
          <w:szCs w:val="28"/>
        </w:rPr>
      </w:pPr>
      <w:r>
        <w:rPr>
          <w:szCs w:val="28"/>
        </w:rPr>
        <w:t>3. Найдите</w:t>
      </w:r>
      <w:proofErr w:type="gramStart"/>
      <w:r>
        <w:rPr>
          <w:szCs w:val="28"/>
        </w:rPr>
        <w:t xml:space="preserve"> </w:t>
      </w:r>
      <w:r w:rsidR="00B22477" w:rsidRPr="00B22477">
        <w:rPr>
          <w:szCs w:val="28"/>
        </w:rPr>
        <w:t xml:space="preserve"> А</w:t>
      </w:r>
      <w:proofErr w:type="gramEnd"/>
      <w:r w:rsidR="00B22477" w:rsidRPr="00B22477">
        <w:rPr>
          <w:szCs w:val="28"/>
        </w:rPr>
        <w:t xml:space="preserve"> </w:t>
      </w:r>
      <w:r w:rsidR="00B22477" w:rsidRPr="00B22477">
        <w:rPr>
          <w:rFonts w:ascii="Cambria Math" w:hAnsi="Cambria Math"/>
          <w:szCs w:val="28"/>
        </w:rPr>
        <w:t>⋂</w:t>
      </w:r>
      <w:r w:rsidR="00B22477" w:rsidRPr="00B22477">
        <w:rPr>
          <w:szCs w:val="28"/>
        </w:rPr>
        <w:t xml:space="preserve"> В </w:t>
      </w:r>
      <w:r w:rsidR="00B22477" w:rsidRPr="00B22477">
        <w:rPr>
          <w:rFonts w:ascii="Cambria Math" w:hAnsi="Cambria Math"/>
          <w:szCs w:val="28"/>
        </w:rPr>
        <w:t>⋂</w:t>
      </w:r>
      <w:r w:rsidR="00B22477" w:rsidRPr="00B22477">
        <w:rPr>
          <w:szCs w:val="28"/>
        </w:rPr>
        <w:t xml:space="preserve"> А </w:t>
      </w:r>
      <w:r w:rsidR="00B22477" w:rsidRPr="00B22477">
        <w:rPr>
          <w:rFonts w:ascii="Cambria Math" w:hAnsi="Cambria Math"/>
          <w:szCs w:val="28"/>
        </w:rPr>
        <w:t>⋃</w:t>
      </w:r>
      <w:r w:rsidR="00B22477" w:rsidRPr="00B22477">
        <w:rPr>
          <w:szCs w:val="28"/>
        </w:rPr>
        <w:t xml:space="preserve">  В, если: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1) А = {3; 4;5;6;7}           В = {3; 5;7;9}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2) А = {</w:t>
      </w:r>
      <w:r w:rsidRPr="00B22477">
        <w:rPr>
          <w:szCs w:val="28"/>
          <w:lang w:val="en-US"/>
        </w:rPr>
        <w:t>a</w:t>
      </w:r>
      <w:r w:rsidRPr="00B22477">
        <w:rPr>
          <w:szCs w:val="28"/>
        </w:rPr>
        <w:t xml:space="preserve">, в, с, </w:t>
      </w:r>
      <w:r w:rsidRPr="00B22477">
        <w:rPr>
          <w:szCs w:val="28"/>
          <w:lang w:val="en-US"/>
        </w:rPr>
        <w:t>d</w:t>
      </w:r>
      <w:r w:rsidRPr="00B22477">
        <w:rPr>
          <w:szCs w:val="28"/>
        </w:rPr>
        <w:t xml:space="preserve">, </w:t>
      </w:r>
      <w:r w:rsidRPr="00B22477">
        <w:rPr>
          <w:szCs w:val="28"/>
          <w:lang w:val="en-US"/>
        </w:rPr>
        <w:t>k</w:t>
      </w:r>
      <w:r w:rsidRPr="00B22477">
        <w:rPr>
          <w:szCs w:val="28"/>
        </w:rPr>
        <w:t xml:space="preserve">}         В = {в, с, </w:t>
      </w:r>
      <w:r w:rsidRPr="00B22477">
        <w:rPr>
          <w:szCs w:val="28"/>
          <w:lang w:val="en-US"/>
        </w:rPr>
        <w:t>d</w:t>
      </w:r>
      <w:r w:rsidRPr="00B22477">
        <w:rPr>
          <w:szCs w:val="28"/>
        </w:rPr>
        <w:t>}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3) А = {8; 9;10}               В = {7; 5; 6}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4. Найдите объединение  множества решений неравенств, в которых переменная</w:t>
      </w:r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B22477">
        <w:rPr>
          <w:szCs w:val="28"/>
        </w:rPr>
        <w:t xml:space="preserve"> - действительное число   -2 &lt; </w:t>
      </w:r>
      <w:proofErr w:type="spellStart"/>
      <w:r w:rsidRPr="00B22477">
        <w:rPr>
          <w:szCs w:val="28"/>
        </w:rPr>
        <w:t>х</w:t>
      </w:r>
      <w:proofErr w:type="spellEnd"/>
      <w:r w:rsidRPr="00B22477">
        <w:rPr>
          <w:szCs w:val="28"/>
        </w:rPr>
        <w:t xml:space="preserve"> &lt; 4  и  </w:t>
      </w:r>
      <w:proofErr w:type="spellStart"/>
      <w:r w:rsidRPr="00B22477">
        <w:rPr>
          <w:szCs w:val="28"/>
        </w:rPr>
        <w:t>х</w:t>
      </w:r>
      <w:proofErr w:type="spellEnd"/>
      <w:r w:rsidRPr="00B22477">
        <w:rPr>
          <w:szCs w:val="28"/>
        </w:rPr>
        <w:t xml:space="preserve"> ≥ -1   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5. Используя круги Эйлера, проиллюстрируйте справедливость распределительного закона пересечения и объединения множеств.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6. Запишите переместительный закон пересечения и объединения множеств.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7. Найдите</w:t>
      </w:r>
      <w:proofErr w:type="gramStart"/>
      <w:r w:rsidRPr="00B22477">
        <w:rPr>
          <w:szCs w:val="28"/>
        </w:rPr>
        <w:t xml:space="preserve">  А</w:t>
      </w:r>
      <w:proofErr w:type="gramEnd"/>
      <w:r w:rsidRPr="00B22477">
        <w:rPr>
          <w:szCs w:val="28"/>
        </w:rPr>
        <w:t xml:space="preserve"> </w:t>
      </w:r>
      <w:r w:rsidRPr="00B22477">
        <w:rPr>
          <w:rFonts w:ascii="Cambria Math" w:hAnsi="Cambria Math"/>
          <w:szCs w:val="28"/>
        </w:rPr>
        <w:t>⋃</w:t>
      </w:r>
      <w:r w:rsidRPr="00B22477">
        <w:rPr>
          <w:szCs w:val="28"/>
        </w:rPr>
        <w:t xml:space="preserve"> В 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 xml:space="preserve"> А \  В, если А = {-1; 0; 2; 4} В = [-2; 2].</w:t>
      </w:r>
    </w:p>
    <w:p w:rsidR="00B22477" w:rsidRDefault="00B22477" w:rsidP="00B22477">
      <w:pPr>
        <w:rPr>
          <w:b/>
          <w:szCs w:val="28"/>
        </w:rPr>
      </w:pPr>
    </w:p>
    <w:p w:rsidR="00B22477" w:rsidRPr="00B22477" w:rsidRDefault="00B22477" w:rsidP="00B22477">
      <w:pPr>
        <w:rPr>
          <w:b/>
          <w:szCs w:val="28"/>
        </w:rPr>
      </w:pPr>
      <w:r w:rsidRPr="00B22477">
        <w:rPr>
          <w:b/>
          <w:szCs w:val="28"/>
        </w:rPr>
        <w:t xml:space="preserve">Критерии оценки: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«5»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>: самостоятельно и полностью использует знания программного материала для выполнения задания;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правильно и аккуратно выполняет все задания;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«4»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 xml:space="preserve">: правильно планирует выполнение работы; самостоятельно использует знания программного материала; в основном правильно и аккуратно выполняет задание;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допускает 1-2 ошибки или 1ошибку и1-2 недочета;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«3»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 xml:space="preserve">: допускает ошибки при планировании выполнения работы; не может самостоятельно использовать значительную часть знаний программного материала; допускает 3-4 ошибки и неаккуратно выполняет задание; </w:t>
      </w:r>
    </w:p>
    <w:p w:rsid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«2»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>: не может правильно спланировать выполнение работы; не может использовать знания программного материала; допускает грубые ошибки и неаккуратно выполняет задание, выполняет менее половины задания.</w:t>
      </w:r>
    </w:p>
    <w:p w:rsidR="00B22477" w:rsidRDefault="00B22477" w:rsidP="00B22477">
      <w:pPr>
        <w:rPr>
          <w:szCs w:val="28"/>
        </w:rPr>
      </w:pPr>
    </w:p>
    <w:p w:rsidR="00B22477" w:rsidRPr="00B22477" w:rsidRDefault="00B22477" w:rsidP="00B22477">
      <w:pPr>
        <w:jc w:val="center"/>
        <w:rPr>
          <w:b/>
          <w:szCs w:val="28"/>
        </w:rPr>
      </w:pPr>
      <w:r w:rsidRPr="00B22477">
        <w:rPr>
          <w:b/>
          <w:szCs w:val="28"/>
        </w:rPr>
        <w:t xml:space="preserve">Контрольная работа </w:t>
      </w:r>
      <w:r>
        <w:rPr>
          <w:b/>
          <w:szCs w:val="28"/>
        </w:rPr>
        <w:t xml:space="preserve">№ 1 </w:t>
      </w:r>
      <w:r w:rsidRPr="00B22477">
        <w:rPr>
          <w:b/>
          <w:szCs w:val="28"/>
        </w:rPr>
        <w:t>по теме «Множества».</w:t>
      </w:r>
    </w:p>
    <w:p w:rsidR="00B22477" w:rsidRPr="00B22477" w:rsidRDefault="00B22477" w:rsidP="00B22477">
      <w:pPr>
        <w:jc w:val="center"/>
        <w:rPr>
          <w:b/>
          <w:szCs w:val="28"/>
        </w:rPr>
      </w:pPr>
      <w:r w:rsidRPr="00B22477">
        <w:rPr>
          <w:b/>
          <w:szCs w:val="28"/>
          <w:lang w:val="en-US"/>
        </w:rPr>
        <w:t>II</w:t>
      </w:r>
      <w:r w:rsidRPr="00B22477">
        <w:rPr>
          <w:b/>
          <w:szCs w:val="28"/>
        </w:rPr>
        <w:t xml:space="preserve"> вариант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1. Известно, что Х </w:t>
      </w:r>
      <w:r w:rsidRPr="00B22477">
        <w:rPr>
          <w:rFonts w:ascii="Cambria Math" w:hAnsi="Cambria Math"/>
          <w:szCs w:val="28"/>
        </w:rPr>
        <w:t>⋳</w:t>
      </w:r>
      <w:r w:rsidRPr="00B22477">
        <w:rPr>
          <w:szCs w:val="28"/>
        </w:rPr>
        <w:t xml:space="preserve"> А</w:t>
      </w:r>
      <w:r w:rsidRPr="00B22477">
        <w:rPr>
          <w:rFonts w:ascii="Cambria Math" w:hAnsi="Cambria Math"/>
          <w:szCs w:val="28"/>
        </w:rPr>
        <w:t>⋃</w:t>
      </w:r>
      <w:r w:rsidRPr="00B22477">
        <w:rPr>
          <w:szCs w:val="28"/>
        </w:rPr>
        <w:t>В. Следует ли отсюда, что   Х</w:t>
      </w:r>
      <w:r w:rsidRPr="00B22477">
        <w:rPr>
          <w:rFonts w:ascii="Cambria Math" w:hAnsi="Cambria Math"/>
          <w:szCs w:val="28"/>
        </w:rPr>
        <w:t>⋳</w:t>
      </w:r>
      <w:r w:rsidRPr="00B22477">
        <w:rPr>
          <w:szCs w:val="28"/>
        </w:rPr>
        <w:t xml:space="preserve"> А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>В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2. Изобразите при помощи кругов Эйлера  а)  </w:t>
      </w:r>
      <w:r w:rsidRPr="00B22477">
        <w:rPr>
          <w:szCs w:val="28"/>
          <w:lang w:val="en-US"/>
        </w:rPr>
        <w:t>B</w:t>
      </w:r>
      <w:r w:rsidRPr="00B22477">
        <w:rPr>
          <w:rFonts w:ascii="Cambria Math" w:hAnsi="Cambria Math"/>
          <w:szCs w:val="28"/>
        </w:rPr>
        <w:t>⋃</w:t>
      </w:r>
      <w:r w:rsidRPr="00B22477">
        <w:rPr>
          <w:szCs w:val="28"/>
          <w:lang w:val="en-US"/>
        </w:rPr>
        <w:t>C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  <w:lang w:val="en-US"/>
        </w:rPr>
        <w:t>A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  б)   </w:t>
      </w:r>
      <w:r>
        <w:rPr>
          <w:szCs w:val="28"/>
          <w:lang w:val="en-US"/>
        </w:rPr>
        <w:t>C</w:t>
      </w:r>
      <w:r w:rsidRPr="00B22477">
        <w:rPr>
          <w:szCs w:val="28"/>
        </w:rPr>
        <w:t xml:space="preserve"> </w:t>
      </w:r>
      <w:r w:rsidRPr="00B22477">
        <w:rPr>
          <w:rFonts w:ascii="Cambria Math" w:hAnsi="Cambria Math"/>
          <w:szCs w:val="28"/>
        </w:rPr>
        <w:t xml:space="preserve">⋃ </w:t>
      </w:r>
      <w:r>
        <w:rPr>
          <w:rFonts w:ascii="Cambria Math" w:hAnsi="Cambria Math"/>
          <w:szCs w:val="28"/>
          <w:lang w:val="en-US"/>
        </w:rPr>
        <w:t>A</w:t>
      </w:r>
      <w:r w:rsidRPr="00B22477">
        <w:rPr>
          <w:rFonts w:ascii="Cambria Math" w:hAnsi="Cambria Math"/>
          <w:szCs w:val="28"/>
        </w:rPr>
        <w:t xml:space="preserve"> \ </w:t>
      </w:r>
      <w:r>
        <w:rPr>
          <w:rFonts w:ascii="Cambria Math" w:hAnsi="Cambria Math"/>
          <w:szCs w:val="28"/>
          <w:lang w:val="en-US"/>
        </w:rPr>
        <w:t>B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3. Найдите</w:t>
      </w:r>
      <w:proofErr w:type="gramStart"/>
      <w:r w:rsidRPr="00B22477">
        <w:rPr>
          <w:szCs w:val="28"/>
        </w:rPr>
        <w:t xml:space="preserve">   А</w:t>
      </w:r>
      <w:proofErr w:type="gramEnd"/>
      <w:r w:rsidRPr="00B22477">
        <w:rPr>
          <w:szCs w:val="28"/>
        </w:rPr>
        <w:t xml:space="preserve"> 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 xml:space="preserve"> В 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 xml:space="preserve"> А </w:t>
      </w:r>
      <w:r w:rsidRPr="00B22477">
        <w:rPr>
          <w:rFonts w:ascii="Cambria Math" w:hAnsi="Cambria Math"/>
          <w:szCs w:val="28"/>
        </w:rPr>
        <w:t>⋃</w:t>
      </w:r>
      <w:r w:rsidRPr="00B22477">
        <w:rPr>
          <w:szCs w:val="28"/>
        </w:rPr>
        <w:t xml:space="preserve"> В, если: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1) А = {16; 18;20; 22}           В = {6; 8;0;2}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2) А = {</w:t>
      </w:r>
      <w:r w:rsidRPr="00B22477">
        <w:rPr>
          <w:szCs w:val="28"/>
          <w:lang w:val="en-US"/>
        </w:rPr>
        <w:t>a</w:t>
      </w:r>
      <w:r w:rsidRPr="00B22477">
        <w:rPr>
          <w:szCs w:val="28"/>
        </w:rPr>
        <w:t xml:space="preserve">, в, с, </w:t>
      </w:r>
      <w:r w:rsidRPr="00B22477">
        <w:rPr>
          <w:szCs w:val="28"/>
          <w:lang w:val="en-US"/>
        </w:rPr>
        <w:t>d</w:t>
      </w:r>
      <w:r w:rsidRPr="00B22477">
        <w:rPr>
          <w:szCs w:val="28"/>
        </w:rPr>
        <w:t xml:space="preserve">, </w:t>
      </w:r>
      <w:r w:rsidRPr="00B22477">
        <w:rPr>
          <w:szCs w:val="28"/>
          <w:lang w:val="en-US"/>
        </w:rPr>
        <w:t>k</w:t>
      </w:r>
      <w:r w:rsidRPr="00B22477">
        <w:rPr>
          <w:szCs w:val="28"/>
        </w:rPr>
        <w:t xml:space="preserve">}               В = {в, с, </w:t>
      </w:r>
      <w:r w:rsidRPr="00B22477">
        <w:rPr>
          <w:szCs w:val="28"/>
          <w:lang w:val="en-US"/>
        </w:rPr>
        <w:t>d</w:t>
      </w:r>
      <w:r w:rsidRPr="00B22477">
        <w:rPr>
          <w:szCs w:val="28"/>
        </w:rPr>
        <w:t xml:space="preserve">, </w:t>
      </w:r>
      <w:r w:rsidRPr="00B22477">
        <w:rPr>
          <w:szCs w:val="28"/>
          <w:lang w:val="en-US"/>
        </w:rPr>
        <w:t>m</w:t>
      </w:r>
      <w:r w:rsidRPr="00B22477">
        <w:rPr>
          <w:szCs w:val="28"/>
        </w:rPr>
        <w:t>}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3) А = {1,2,3,4,5,6}              </w:t>
      </w:r>
      <w:r>
        <w:rPr>
          <w:szCs w:val="28"/>
          <w:lang w:val="en-US"/>
        </w:rPr>
        <w:t xml:space="preserve">  </w:t>
      </w:r>
      <w:r w:rsidRPr="00B22477">
        <w:rPr>
          <w:szCs w:val="28"/>
        </w:rPr>
        <w:t xml:space="preserve">В = {2; 4; 6}    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4. Найдите объединение  множество решений неравенств, в которых переменная – действительное число   -7 ≤ </w:t>
      </w:r>
      <w:proofErr w:type="spellStart"/>
      <w:r w:rsidRPr="00B22477">
        <w:rPr>
          <w:szCs w:val="28"/>
        </w:rPr>
        <w:t>х</w:t>
      </w:r>
      <w:proofErr w:type="spellEnd"/>
      <w:r w:rsidRPr="00B22477">
        <w:rPr>
          <w:szCs w:val="28"/>
        </w:rPr>
        <w:t xml:space="preserve"> &lt; 5  и  -5 ≤ </w:t>
      </w:r>
      <w:proofErr w:type="spellStart"/>
      <w:r w:rsidRPr="00B22477">
        <w:rPr>
          <w:szCs w:val="28"/>
        </w:rPr>
        <w:t>х</w:t>
      </w:r>
      <w:proofErr w:type="spellEnd"/>
      <w:r w:rsidRPr="00B22477">
        <w:rPr>
          <w:szCs w:val="28"/>
        </w:rPr>
        <w:t xml:space="preserve"> ≤ 8   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5. Используя круги Эйлера, проиллюстрируйте справедливость переместительного закона пересечения и объединения множеств.  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6. Запишите распределительный закон пересечения и объединения множеств.</w:t>
      </w:r>
    </w:p>
    <w:p w:rsidR="00B22477" w:rsidRDefault="00B22477" w:rsidP="00B22477">
      <w:pPr>
        <w:rPr>
          <w:szCs w:val="28"/>
        </w:rPr>
      </w:pPr>
      <w:r w:rsidRPr="00B22477">
        <w:rPr>
          <w:szCs w:val="28"/>
        </w:rPr>
        <w:t>7. Найдите</w:t>
      </w:r>
      <w:proofErr w:type="gramStart"/>
      <w:r w:rsidRPr="00B22477">
        <w:rPr>
          <w:szCs w:val="28"/>
        </w:rPr>
        <w:t xml:space="preserve">  А</w:t>
      </w:r>
      <w:proofErr w:type="gramEnd"/>
      <w:r w:rsidRPr="00B22477">
        <w:rPr>
          <w:szCs w:val="28"/>
        </w:rPr>
        <w:t xml:space="preserve"> </w:t>
      </w:r>
      <w:r w:rsidRPr="00B22477">
        <w:rPr>
          <w:rFonts w:ascii="Cambria Math" w:hAnsi="Cambria Math"/>
          <w:szCs w:val="28"/>
        </w:rPr>
        <w:t>⋃</w:t>
      </w:r>
      <w:r w:rsidRPr="00B22477">
        <w:rPr>
          <w:szCs w:val="28"/>
        </w:rPr>
        <w:t xml:space="preserve"> В \ А </w:t>
      </w:r>
      <w:r w:rsidRPr="00B22477">
        <w:rPr>
          <w:rFonts w:ascii="Cambria Math" w:hAnsi="Cambria Math"/>
          <w:szCs w:val="28"/>
        </w:rPr>
        <w:t>⋂</w:t>
      </w:r>
      <w:r w:rsidRPr="00B22477">
        <w:rPr>
          <w:szCs w:val="28"/>
        </w:rPr>
        <w:t>В, если А = {-1; 3} В = [-2; 2].</w:t>
      </w:r>
    </w:p>
    <w:p w:rsidR="00B22477" w:rsidRDefault="00B22477" w:rsidP="00B22477">
      <w:pPr>
        <w:rPr>
          <w:b/>
          <w:szCs w:val="28"/>
        </w:rPr>
      </w:pPr>
    </w:p>
    <w:p w:rsidR="00B22477" w:rsidRPr="00B22477" w:rsidRDefault="00B22477" w:rsidP="00B22477">
      <w:pPr>
        <w:rPr>
          <w:b/>
          <w:szCs w:val="28"/>
        </w:rPr>
      </w:pPr>
      <w:r w:rsidRPr="00B22477">
        <w:rPr>
          <w:b/>
          <w:szCs w:val="28"/>
        </w:rPr>
        <w:t xml:space="preserve">Критерии оценки: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«5»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>: самостоятельно и полностью использует знания программного материала для выполнения задания;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 xml:space="preserve">правильно и аккуратно выполняет все задания;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«4»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 xml:space="preserve">: правильно планирует выполнение работы; самостоятельно использует знания программного материала; в основном правильно и аккуратно выполняет задание; 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szCs w:val="28"/>
        </w:rPr>
        <w:t>допускает 1-2 ошибки или 1ошибку и1-2 недочета;</w:t>
      </w:r>
    </w:p>
    <w:p w:rsidR="00B22477" w:rsidRP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«3»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 xml:space="preserve">: допускает ошибки при планировании выполнения работы; не может самостоятельно использовать значительную часть знаний программного материала; допускает 3-4 ошибки и неаккуратно выполняет задание; </w:t>
      </w:r>
    </w:p>
    <w:p w:rsidR="00B22477" w:rsidRDefault="00B22477" w:rsidP="00B22477">
      <w:pPr>
        <w:rPr>
          <w:szCs w:val="28"/>
        </w:rPr>
      </w:pPr>
      <w:r w:rsidRPr="00B22477">
        <w:rPr>
          <w:i/>
          <w:szCs w:val="28"/>
        </w:rPr>
        <w:t>Отметка «2»</w:t>
      </w:r>
      <w:r w:rsidRPr="00B22477">
        <w:rPr>
          <w:szCs w:val="28"/>
        </w:rPr>
        <w:t xml:space="preserve"> ставится, если </w:t>
      </w:r>
      <w:proofErr w:type="gramStart"/>
      <w:r w:rsidRPr="00B22477">
        <w:rPr>
          <w:szCs w:val="28"/>
        </w:rPr>
        <w:t>обучающийся</w:t>
      </w:r>
      <w:proofErr w:type="gramEnd"/>
      <w:r w:rsidRPr="00B22477">
        <w:rPr>
          <w:szCs w:val="28"/>
        </w:rPr>
        <w:t>: не может правильно спланировать выполнение работы; не может использовать знания программного материала; допускает грубые ошибки и неаккуратно выполняет задание, выполняет менее половины задания.</w:t>
      </w:r>
    </w:p>
    <w:p w:rsidR="00A51551" w:rsidRPr="00B22477" w:rsidRDefault="00A51551" w:rsidP="00B22477">
      <w:pPr>
        <w:rPr>
          <w:szCs w:val="28"/>
        </w:rPr>
      </w:pPr>
    </w:p>
    <w:sectPr w:rsidR="00A51551" w:rsidRPr="00B22477" w:rsidSect="00B2247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77"/>
    <w:rsid w:val="00A51551"/>
    <w:rsid w:val="00B22477"/>
    <w:rsid w:val="00C2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</Words>
  <Characters>2810</Characters>
  <Application>Microsoft Office Word</Application>
  <DocSecurity>0</DocSecurity>
  <Lines>23</Lines>
  <Paragraphs>6</Paragraphs>
  <ScaleCrop>false</ScaleCrop>
  <Company>*Питер-Company*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2014-10-23T08:16:00Z</dcterms:created>
  <dcterms:modified xsi:type="dcterms:W3CDTF">2014-10-23T08:27:00Z</dcterms:modified>
</cp:coreProperties>
</file>